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665E">
      <w:pPr>
        <w:pStyle w:val="1"/>
        <w:rPr>
          <w:rFonts w:eastAsia="Times New Roman"/>
        </w:rPr>
      </w:pPr>
      <w:r>
        <w:rPr>
          <w:rFonts w:eastAsia="Times New Roman"/>
        </w:rPr>
        <w:t>Сведения об услугах железнодорожного транспорта общего пользования. Форма № 65-ЖЕЛ (квартальная)</w:t>
      </w:r>
    </w:p>
    <w:p w:rsidR="00000000" w:rsidRDefault="00E6665E">
      <w:pPr>
        <w:pStyle w:val="right"/>
      </w:pPr>
      <w:r>
        <w:t xml:space="preserve">Приложение N 17 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  <w:r>
        <w:t>¦                 ФЕДЕРАЛЬНОЕ СТАТИСТИЧЕСКОЕ НАБЛЮДЕНИЕ                   ¦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E6665E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E6665E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E6665E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E6665E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E6665E">
      <w:pPr>
        <w:pStyle w:val="HTML"/>
      </w:pPr>
      <w:r>
        <w:t>¦   об</w:t>
      </w:r>
      <w:r>
        <w:t xml:space="preserve"> административных правонарушениях от 30.12.2001 N 195-ФЗ, а также   ¦</w:t>
      </w:r>
    </w:p>
    <w:p w:rsidR="00000000" w:rsidRDefault="00E6665E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E6665E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E6665E">
      <w:pPr>
        <w:pStyle w:val="HTML"/>
      </w:pPr>
      <w:r>
        <w:t>¦                        статистич</w:t>
      </w:r>
      <w:r>
        <w:t>еской отчетности"                       ¦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  <w:r>
        <w:t>¦   СВЕДЕНИЯ ОБ УСЛУГАХ ЖЕЛЕЗНОДОРОЖНОГО ТРАНСПОРТА ОБЩЕГО ПОЛЬЗОВАНИЯ    ¦</w:t>
      </w:r>
    </w:p>
    <w:p w:rsidR="00000000" w:rsidRDefault="00E6665E">
      <w:pPr>
        <w:pStyle w:val="HTML"/>
      </w:pPr>
      <w:r>
        <w:t xml:space="preserve">¦           </w:t>
      </w:r>
      <w:r>
        <w:t xml:space="preserve">          за ____________________ 20__ г.                     ¦</w:t>
      </w:r>
    </w:p>
    <w:p w:rsidR="00000000" w:rsidRDefault="00E6665E">
      <w:pPr>
        <w:pStyle w:val="HTML"/>
      </w:pPr>
      <w:r>
        <w:t>¦                        (нарастающим итогом)                             ¦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--------------------------------------------------  -----------------------</w:t>
      </w:r>
    </w:p>
    <w:p w:rsidR="00000000" w:rsidRDefault="00E6665E">
      <w:pPr>
        <w:pStyle w:val="HTML"/>
      </w:pPr>
      <w:r>
        <w:t>¦        Предоставляют:        ¦      Сроки      ¦  ¦   Форма N 65-ЖЕЛ    ¦</w:t>
      </w:r>
    </w:p>
    <w:p w:rsidR="00000000" w:rsidRDefault="00E6665E">
      <w:pPr>
        <w:pStyle w:val="HTML"/>
      </w:pPr>
      <w:r>
        <w:t xml:space="preserve">¦                          </w:t>
      </w:r>
      <w:r>
        <w:t xml:space="preserve">    ¦  предоставления ¦  -----------------------</w:t>
      </w:r>
    </w:p>
    <w:p w:rsidR="00000000" w:rsidRDefault="00E6665E">
      <w:pPr>
        <w:pStyle w:val="HTML"/>
      </w:pPr>
      <w:r>
        <w:t>+------------------------------+-----------------+</w:t>
      </w:r>
    </w:p>
    <w:p w:rsidR="00000000" w:rsidRDefault="00E6665E">
      <w:pPr>
        <w:pStyle w:val="HTML"/>
      </w:pPr>
      <w:r>
        <w:t>¦юридические лица, оказывающие ¦на 40 день после ¦     Приказ Росстата:</w:t>
      </w:r>
    </w:p>
    <w:p w:rsidR="00000000" w:rsidRDefault="00E6665E">
      <w:pPr>
        <w:pStyle w:val="HTML"/>
      </w:pPr>
      <w:r>
        <w:t>¦услуги железнодорожного       ¦    отчетного    ¦   Об утверждении формы</w:t>
      </w:r>
    </w:p>
    <w:p w:rsidR="00000000" w:rsidRDefault="00E6665E">
      <w:pPr>
        <w:pStyle w:val="HTML"/>
      </w:pPr>
      <w:r>
        <w:t>¦транспорт</w:t>
      </w:r>
      <w:r>
        <w:t>а, железные дороги,  ¦     периода     ¦    от 07.08.2013 N 312</w:t>
      </w:r>
    </w:p>
    <w:p w:rsidR="00000000" w:rsidRDefault="00E6665E">
      <w:pPr>
        <w:pStyle w:val="HTML"/>
      </w:pPr>
      <w:r>
        <w:t>¦дочерние и зависимые компании ¦                 ¦   О внесении изменений</w:t>
      </w:r>
    </w:p>
    <w:p w:rsidR="00000000" w:rsidRDefault="00E6665E">
      <w:pPr>
        <w:pStyle w:val="HTML"/>
      </w:pPr>
      <w:r>
        <w:t>¦ОАО "РЖД", ОАО АК "Железные   ¦                 ¦       (при наличии)</w:t>
      </w:r>
    </w:p>
    <w:p w:rsidR="00000000" w:rsidRDefault="00E6665E">
      <w:pPr>
        <w:pStyle w:val="HTML"/>
      </w:pPr>
      <w:r>
        <w:t xml:space="preserve">¦дороги Якутии":               ¦               </w:t>
      </w:r>
      <w:r>
        <w:t xml:space="preserve">  ¦    от __________ N ___</w:t>
      </w:r>
    </w:p>
    <w:p w:rsidR="00000000" w:rsidRDefault="00E6665E">
      <w:pPr>
        <w:pStyle w:val="HTML"/>
      </w:pPr>
      <w:r>
        <w:t>¦  - территориальному органу   ¦                 ¦    от __________ N ___</w:t>
      </w:r>
    </w:p>
    <w:p w:rsidR="00000000" w:rsidRDefault="00E6665E">
      <w:pPr>
        <w:pStyle w:val="HTML"/>
      </w:pPr>
      <w:r>
        <w:t>¦    Росстата в субъекте       ¦                 ¦</w:t>
      </w:r>
    </w:p>
    <w:p w:rsidR="00000000" w:rsidRDefault="00E6665E">
      <w:pPr>
        <w:pStyle w:val="HTML"/>
      </w:pPr>
      <w:r>
        <w:t>¦    Российской Федерации      ¦                 ¦  -----------------------</w:t>
      </w:r>
    </w:p>
    <w:p w:rsidR="00000000" w:rsidRDefault="00E6665E">
      <w:pPr>
        <w:pStyle w:val="HTML"/>
      </w:pPr>
      <w:r>
        <w:t>¦    дороги по установленном</w:t>
      </w:r>
      <w:r>
        <w:t>у  ¦                 ¦  ¦     Квартальная     ¦</w:t>
      </w:r>
    </w:p>
    <w:p w:rsidR="00000000" w:rsidRDefault="00E6665E">
      <w:pPr>
        <w:pStyle w:val="HTML"/>
      </w:pPr>
      <w:r>
        <w:t>¦    им адресу                 ¦                 ¦  -----------------------</w:t>
      </w:r>
    </w:p>
    <w:p w:rsidR="00000000" w:rsidRDefault="00E6665E">
      <w:pPr>
        <w:pStyle w:val="HTML"/>
      </w:pPr>
      <w:r>
        <w:t>-------------------------------+------------------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--------------------------------------------------------------------------------</w:t>
      </w:r>
      <w:r>
        <w:t>--</w:t>
      </w:r>
    </w:p>
    <w:p w:rsidR="00000000" w:rsidRDefault="00E6665E">
      <w:pPr>
        <w:pStyle w:val="HTML"/>
      </w:pPr>
      <w:r>
        <w:t>¦Наименование отчитывающейся организации ________________________                ¦</w:t>
      </w:r>
    </w:p>
    <w:p w:rsidR="00000000" w:rsidRDefault="00E6665E">
      <w:pPr>
        <w:pStyle w:val="HTML"/>
      </w:pPr>
      <w:r>
        <w:t>+--------------------------------------------------------------------------------+</w:t>
      </w:r>
    </w:p>
    <w:p w:rsidR="00000000" w:rsidRDefault="00E6665E">
      <w:pPr>
        <w:pStyle w:val="HTML"/>
      </w:pPr>
      <w:r>
        <w:t>¦Почтовый адрес _________________________________________________                ¦</w:t>
      </w:r>
    </w:p>
    <w:p w:rsidR="00000000" w:rsidRDefault="00E6665E">
      <w:pPr>
        <w:pStyle w:val="HTML"/>
      </w:pPr>
      <w:r>
        <w:lastRenderedPageBreak/>
        <w:t>+---</w:t>
      </w:r>
      <w:r>
        <w:t>-----------------------------------------------------------------------------+</w:t>
      </w:r>
    </w:p>
    <w:p w:rsidR="00000000" w:rsidRDefault="00E6665E">
      <w:pPr>
        <w:pStyle w:val="HTML"/>
      </w:pPr>
      <w:r>
        <w:t>¦ Код формы ¦                                Код                                 ¦</w:t>
      </w:r>
    </w:p>
    <w:p w:rsidR="00000000" w:rsidRDefault="00E6665E">
      <w:pPr>
        <w:pStyle w:val="HTML"/>
      </w:pPr>
      <w:r>
        <w:t>¦  по ОКУД  +--------------------------------------------------------------------+</w:t>
      </w:r>
    </w:p>
    <w:p w:rsidR="00000000" w:rsidRDefault="00E6665E">
      <w:pPr>
        <w:pStyle w:val="HTML"/>
      </w:pPr>
      <w:r>
        <w:t xml:space="preserve">¦          </w:t>
      </w:r>
      <w:r>
        <w:t xml:space="preserve"> ¦   отчитывающейся    ¦                       ¦                      ¦</w:t>
      </w:r>
    </w:p>
    <w:p w:rsidR="00000000" w:rsidRDefault="00E6665E">
      <w:pPr>
        <w:pStyle w:val="HTML"/>
      </w:pPr>
      <w:r>
        <w:t>¦           ¦ организации по ОКПО ¦                       ¦                      ¦</w:t>
      </w:r>
    </w:p>
    <w:p w:rsidR="00000000" w:rsidRDefault="00E6665E">
      <w:pPr>
        <w:pStyle w:val="HTML"/>
      </w:pPr>
      <w:r>
        <w:t>+-----------+---------------------+-----------------------+----------------------+</w:t>
      </w:r>
    </w:p>
    <w:p w:rsidR="00000000" w:rsidRDefault="00E6665E">
      <w:pPr>
        <w:pStyle w:val="HTML"/>
      </w:pPr>
      <w:r>
        <w:t xml:space="preserve">¦     1     ¦    </w:t>
      </w:r>
      <w:r>
        <w:t xml:space="preserve">      2          ¦           3           ¦          4           ¦</w:t>
      </w:r>
    </w:p>
    <w:p w:rsidR="00000000" w:rsidRDefault="00E6665E">
      <w:pPr>
        <w:pStyle w:val="HTML"/>
      </w:pPr>
      <w:r>
        <w:t>+-----------+---------------------+-----------------------+----------------------+</w:t>
      </w:r>
    </w:p>
    <w:p w:rsidR="00000000" w:rsidRDefault="00E6665E">
      <w:pPr>
        <w:pStyle w:val="HTML"/>
      </w:pPr>
      <w:r>
        <w:t>¦  0615008  ¦                     ¦                       ¦                      ¦</w:t>
      </w:r>
    </w:p>
    <w:p w:rsidR="00000000" w:rsidRDefault="00E6665E">
      <w:pPr>
        <w:pStyle w:val="HTML"/>
      </w:pPr>
      <w:r>
        <w:t>------------+-----------</w:t>
      </w:r>
      <w:r>
        <w:t>----------+-----------------------+-----------------------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Коды по ОКЕИ: тысяча рублей - 384;</w:t>
      </w:r>
    </w:p>
    <w:p w:rsidR="00000000" w:rsidRDefault="00E6665E">
      <w:pPr>
        <w:pStyle w:val="HTML"/>
      </w:pPr>
      <w:r>
        <w:t>тысяча человек - 793; тысяча тонн - 169</w:t>
      </w:r>
    </w:p>
    <w:p w:rsidR="00000000" w:rsidRDefault="00E6665E">
      <w:pPr>
        <w:pStyle w:val="HTML"/>
      </w:pPr>
      <w:r>
        <w:t>---------------------------------------------------------------------------</w:t>
      </w:r>
    </w:p>
    <w:p w:rsidR="00000000" w:rsidRDefault="00E6665E">
      <w:pPr>
        <w:pStyle w:val="HTML"/>
      </w:pPr>
      <w:r>
        <w:t xml:space="preserve">¦                    Наименование            </w:t>
      </w:r>
      <w:r>
        <w:t xml:space="preserve">        ¦  Код  ¦  Величина  ¦</w:t>
      </w:r>
    </w:p>
    <w:p w:rsidR="00000000" w:rsidRDefault="00E6665E">
      <w:pPr>
        <w:pStyle w:val="HTML"/>
      </w:pPr>
      <w:r>
        <w:t>¦                                                    ¦строки ¦ показателя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                       1                          ¦   2   ¦     3     </w:t>
      </w:r>
      <w:r>
        <w:t xml:space="preserve">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¦Доходные поступления от отправления пассажиров      ¦       ¦            ¦</w:t>
      </w:r>
    </w:p>
    <w:p w:rsidR="00000000" w:rsidRDefault="00E6665E">
      <w:pPr>
        <w:pStyle w:val="HTML"/>
      </w:pPr>
      <w:r>
        <w:t>¦железнодорожным транспортом - все сообщения, тыс.   ¦       ¦            ¦</w:t>
      </w:r>
    </w:p>
    <w:p w:rsidR="00000000" w:rsidRDefault="00E6665E">
      <w:pPr>
        <w:pStyle w:val="HTML"/>
      </w:pPr>
      <w:r>
        <w:t>¦руб. (с точ. до 0,1; сум</w:t>
      </w:r>
      <w:r>
        <w:t>ма строк 211, 214, 216)     ¦  210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 в том числе сообщение:                           ¦       ¦            ¦</w:t>
      </w:r>
    </w:p>
    <w:p w:rsidR="00000000" w:rsidRDefault="00E6665E">
      <w:pPr>
        <w:pStyle w:val="HTML"/>
      </w:pPr>
      <w:r>
        <w:t xml:space="preserve">¦ в целом международное и междудорожное - прямое     </w:t>
      </w:r>
      <w:r>
        <w:t>¦       ¦            ¦</w:t>
      </w:r>
    </w:p>
    <w:p w:rsidR="00000000" w:rsidRDefault="00E6665E">
      <w:pPr>
        <w:pStyle w:val="HTML"/>
      </w:pPr>
      <w:r>
        <w:t>¦ сообщение                                          ¦  211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внутридорожное (без пригородного) местное          ¦       ¦            ¦</w:t>
      </w:r>
    </w:p>
    <w:p w:rsidR="00000000" w:rsidRDefault="00E6665E">
      <w:pPr>
        <w:pStyle w:val="HTML"/>
      </w:pPr>
      <w:r>
        <w:t>¦ соо</w:t>
      </w:r>
      <w:r>
        <w:t>бщение                                          ¦  214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пригородное сообщение                              ¦  216  ¦            ¦</w:t>
      </w:r>
    </w:p>
    <w:p w:rsidR="00000000" w:rsidRDefault="00E6665E">
      <w:pPr>
        <w:pStyle w:val="HTML"/>
      </w:pPr>
      <w:r>
        <w:t>+--------------------------------</w:t>
      </w:r>
      <w:r>
        <w:t>--------------------+-------+------------+</w:t>
      </w:r>
    </w:p>
    <w:p w:rsidR="00000000" w:rsidRDefault="00E6665E">
      <w:pPr>
        <w:pStyle w:val="HTML"/>
      </w:pPr>
      <w:r>
        <w:t>¦Доходные поступления от отправления багажа,         ¦       ¦            ¦</w:t>
      </w:r>
    </w:p>
    <w:p w:rsidR="00000000" w:rsidRDefault="00E6665E">
      <w:pPr>
        <w:pStyle w:val="HTML"/>
      </w:pPr>
      <w:r>
        <w:t>¦грузобагажа во всех сообщениях, тыс. руб. (с точн.  ¦       ¦            ¦</w:t>
      </w:r>
    </w:p>
    <w:p w:rsidR="00000000" w:rsidRDefault="00E6665E">
      <w:pPr>
        <w:pStyle w:val="HTML"/>
      </w:pPr>
      <w:r>
        <w:t xml:space="preserve">¦до 0,1)                                             ¦  220  </w:t>
      </w:r>
      <w:r>
        <w:t>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¦Доходные поступления, начисленные по моменту        ¦       ¦            ¦</w:t>
      </w:r>
    </w:p>
    <w:p w:rsidR="00000000" w:rsidRDefault="00E6665E">
      <w:pPr>
        <w:pStyle w:val="HTML"/>
      </w:pPr>
      <w:r>
        <w:t>¦производства расчетов за перевозку грузов           ¦       ¦            ¦</w:t>
      </w:r>
    </w:p>
    <w:p w:rsidR="00000000" w:rsidRDefault="00E6665E">
      <w:pPr>
        <w:pStyle w:val="HTML"/>
      </w:pPr>
      <w:r>
        <w:t>¦железнодорожным транспортом - во всех сообщениях,   ¦       ¦            ¦</w:t>
      </w:r>
    </w:p>
    <w:p w:rsidR="00000000" w:rsidRDefault="00E6665E">
      <w:pPr>
        <w:pStyle w:val="HTML"/>
      </w:pPr>
      <w:r>
        <w:t>¦тыс. руб. (в целых числах; сумма строк 231, 251,    ¦       ¦            ¦</w:t>
      </w:r>
    </w:p>
    <w:p w:rsidR="00000000" w:rsidRDefault="00E6665E">
      <w:pPr>
        <w:pStyle w:val="HTML"/>
      </w:pPr>
      <w:r>
        <w:t>¦271)                                                ¦  230  ¦            ¦</w:t>
      </w:r>
    </w:p>
    <w:p w:rsidR="00000000" w:rsidRDefault="00E6665E">
      <w:pPr>
        <w:pStyle w:val="HTML"/>
      </w:pPr>
      <w:r>
        <w:t>+---------------------------</w:t>
      </w:r>
      <w:r>
        <w:t>-------------------------+-------+------------+</w:t>
      </w:r>
    </w:p>
    <w:p w:rsidR="00000000" w:rsidRDefault="00E6665E">
      <w:pPr>
        <w:pStyle w:val="HTML"/>
      </w:pPr>
      <w:r>
        <w:t>¦   в том числе:                                     ¦       ¦            ¦</w:t>
      </w:r>
    </w:p>
    <w:p w:rsidR="00000000" w:rsidRDefault="00E6665E">
      <w:pPr>
        <w:pStyle w:val="HTML"/>
      </w:pPr>
      <w:r>
        <w:t>¦ международное сообщение - всего                    ¦  231  ¦            ¦</w:t>
      </w:r>
    </w:p>
    <w:p w:rsidR="00000000" w:rsidRDefault="00E6665E">
      <w:pPr>
        <w:pStyle w:val="HTML"/>
      </w:pPr>
      <w:r>
        <w:t>+----------------------------------------------------+--</w:t>
      </w:r>
      <w:r>
        <w:t>-----+------------+</w:t>
      </w:r>
    </w:p>
    <w:p w:rsidR="00000000" w:rsidRDefault="00E6665E">
      <w:pPr>
        <w:pStyle w:val="HTML"/>
      </w:pPr>
      <w:r>
        <w:t>¦     из него по видам грузов:                       ¦       ¦            ¦</w:t>
      </w:r>
    </w:p>
    <w:p w:rsidR="00000000" w:rsidRDefault="00E6665E">
      <w:pPr>
        <w:pStyle w:val="HTML"/>
      </w:pPr>
      <w:r>
        <w:t>¦  уголь каменный                                    ¦  232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нефть</w:t>
      </w:r>
      <w:r>
        <w:t xml:space="preserve"> сырая                                       ¦  233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бензин                                            ¦  234  ¦            ¦</w:t>
      </w:r>
    </w:p>
    <w:p w:rsidR="00000000" w:rsidRDefault="00E6665E">
      <w:pPr>
        <w:pStyle w:val="HTML"/>
      </w:pPr>
      <w:r>
        <w:t>+-----------------------------------</w:t>
      </w:r>
      <w:r>
        <w:t>-----------------+-------+------------+</w:t>
      </w:r>
    </w:p>
    <w:p w:rsidR="00000000" w:rsidRDefault="00E6665E">
      <w:pPr>
        <w:pStyle w:val="HTML"/>
      </w:pPr>
      <w:r>
        <w:t>¦  топливо дизельное                                 ¦  235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мазут нефтяной и каменноугольный                  ¦  236  ¦  </w:t>
      </w:r>
      <w:r>
        <w:t xml:space="preserve">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руды и концентраты железные                       ¦  237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руды и концен</w:t>
      </w:r>
      <w:r>
        <w:t>траты цветных металлов               ¦  238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заготовки стальные                                ¦  239  ¦            ¦</w:t>
      </w:r>
    </w:p>
    <w:p w:rsidR="00000000" w:rsidRDefault="00E6665E">
      <w:pPr>
        <w:pStyle w:val="HTML"/>
      </w:pPr>
      <w:r>
        <w:t>+-------------------------------------------</w:t>
      </w:r>
      <w:r>
        <w:t>---------+-------+------------+</w:t>
      </w:r>
    </w:p>
    <w:p w:rsidR="00000000" w:rsidRDefault="00E6665E">
      <w:pPr>
        <w:pStyle w:val="HTML"/>
      </w:pPr>
      <w:r>
        <w:t>¦  лом черных металлов                               ¦  240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металлы цветные и их сплавы                       ¦  241  ¦         </w:t>
      </w:r>
      <w:r>
        <w:t xml:space="preserve">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лесоматериалы круглые, кроме крепежных            ¦  242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земля, песок, глина </w:t>
      </w:r>
      <w:r>
        <w:t>строительные                  ¦  243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земля, песок, глина и камни природные - сырье     ¦       ¦            ¦</w:t>
      </w:r>
    </w:p>
    <w:p w:rsidR="00000000" w:rsidRDefault="00E6665E">
      <w:pPr>
        <w:pStyle w:val="HTML"/>
      </w:pPr>
      <w:r>
        <w:t xml:space="preserve">¦  промышленное                                    </w:t>
      </w:r>
      <w:r>
        <w:t xml:space="preserve">  ¦  244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камни природные строительные и поделочные, туф    ¦  245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</w:t>
      </w:r>
      <w:r>
        <w:t>балласт для железных дорог                        ¦  246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цемент                                            ¦  247  ¦            ¦</w:t>
      </w:r>
    </w:p>
    <w:p w:rsidR="00000000" w:rsidRDefault="00E6665E">
      <w:pPr>
        <w:pStyle w:val="HTML"/>
      </w:pPr>
      <w:r>
        <w:t>+------------------------------</w:t>
      </w:r>
      <w:r>
        <w:t>----------------------+-------+------------+</w:t>
      </w:r>
    </w:p>
    <w:p w:rsidR="00000000" w:rsidRDefault="00E6665E">
      <w:pPr>
        <w:pStyle w:val="HTML"/>
      </w:pPr>
      <w:r>
        <w:t>¦  сырье горно-химическое для производства удобрений ¦  248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удобрения азотные                                 ¦  249</w:t>
      </w:r>
      <w:r>
        <w:t xml:space="preserve">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пшеница                                           ¦  250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междудоро</w:t>
      </w:r>
      <w:r>
        <w:t>жное сообщение (прямое без                ¦       ¦            ¦</w:t>
      </w:r>
    </w:p>
    <w:p w:rsidR="00000000" w:rsidRDefault="00E6665E">
      <w:pPr>
        <w:pStyle w:val="HTML"/>
      </w:pPr>
      <w:r>
        <w:t>¦ международного) - всего                            ¦  251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   из него по видам грузов:         </w:t>
      </w:r>
      <w:r>
        <w:t xml:space="preserve">              ¦       ¦            ¦</w:t>
      </w:r>
    </w:p>
    <w:p w:rsidR="00000000" w:rsidRDefault="00E6665E">
      <w:pPr>
        <w:pStyle w:val="HTML"/>
      </w:pPr>
      <w:r>
        <w:t>¦  уголь каменный                                    ¦  252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нефть сырая                                       ¦  253  ¦     </w:t>
      </w:r>
      <w:r>
        <w:t xml:space="preserve">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бензин                                            ¦  254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топливо дизельное                                 ¦  255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мазут нефтяной и каменноу</w:t>
      </w:r>
      <w:r>
        <w:t>гольный                  ¦  256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руды и концентраты железные                       ¦  257  ¦            ¦</w:t>
      </w:r>
    </w:p>
    <w:p w:rsidR="00000000" w:rsidRDefault="00E6665E">
      <w:pPr>
        <w:pStyle w:val="HTML"/>
      </w:pPr>
      <w:r>
        <w:t>+----------------------------------------------------+--</w:t>
      </w:r>
      <w:r>
        <w:t>-----+------------+</w:t>
      </w:r>
    </w:p>
    <w:p w:rsidR="00000000" w:rsidRDefault="00E6665E">
      <w:pPr>
        <w:pStyle w:val="HTML"/>
      </w:pPr>
      <w:r>
        <w:t>¦  руды и концентраты цветных металлов               ¦  258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заготовки стальные                                ¦  259  ¦            ¦</w:t>
      </w:r>
    </w:p>
    <w:p w:rsidR="00000000" w:rsidRDefault="00E6665E">
      <w:pPr>
        <w:pStyle w:val="HTML"/>
      </w:pPr>
      <w:r>
        <w:t>+-------</w:t>
      </w:r>
      <w:r>
        <w:t>---------------------------------------------+-------+------------+</w:t>
      </w:r>
    </w:p>
    <w:p w:rsidR="00000000" w:rsidRDefault="00E6665E">
      <w:pPr>
        <w:pStyle w:val="HTML"/>
      </w:pPr>
      <w:r>
        <w:t>¦  лом черных металлов                               ¦  260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металлы цветные и их сплавы      </w:t>
      </w:r>
      <w:r>
        <w:t xml:space="preserve">                 ¦  261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лесоматериалы круглые, кроме крепежных            ¦  262  ¦            ¦</w:t>
      </w:r>
    </w:p>
    <w:p w:rsidR="00000000" w:rsidRDefault="00E6665E">
      <w:pPr>
        <w:pStyle w:val="HTML"/>
      </w:pPr>
      <w:r>
        <w:t>+----------------------------------------------------+-------+--</w:t>
      </w:r>
      <w:r>
        <w:t>----------+</w:t>
      </w:r>
    </w:p>
    <w:p w:rsidR="00000000" w:rsidRDefault="00E6665E">
      <w:pPr>
        <w:pStyle w:val="HTML"/>
      </w:pPr>
      <w:r>
        <w:t>¦  земля, песок, глина строительные                  ¦  263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земля, песок, глина и камни природные - сырье     ¦       ¦            ¦</w:t>
      </w:r>
    </w:p>
    <w:p w:rsidR="00000000" w:rsidRDefault="00E6665E">
      <w:pPr>
        <w:pStyle w:val="HTML"/>
      </w:pPr>
      <w:r>
        <w:t xml:space="preserve">¦  промышленное </w:t>
      </w:r>
      <w:r>
        <w:t xml:space="preserve">                                     ¦  264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камни природные строительные и поделочные, туф    ¦  265  ¦            ¦</w:t>
      </w:r>
    </w:p>
    <w:p w:rsidR="00000000" w:rsidRDefault="00E6665E">
      <w:pPr>
        <w:pStyle w:val="HTML"/>
      </w:pPr>
      <w:r>
        <w:t>+-------------------------------------------</w:t>
      </w:r>
      <w:r>
        <w:t>---------+-------+------------+</w:t>
      </w:r>
    </w:p>
    <w:p w:rsidR="00000000" w:rsidRDefault="00E6665E">
      <w:pPr>
        <w:pStyle w:val="HTML"/>
      </w:pPr>
      <w:r>
        <w:t>¦  балласт для железных дорог                        ¦  266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цемент                                            ¦  267  ¦          </w:t>
      </w:r>
      <w:r>
        <w:t xml:space="preserve">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сырье горно-химическое для производства удобрений ¦  268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удобрения азотные                                 ¦  269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пшеница                  </w:t>
      </w:r>
      <w:r>
        <w:t xml:space="preserve">                         ¦  270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внутридорожное местное сообщение                   ¦  271  ¦            ¦</w:t>
      </w:r>
    </w:p>
    <w:p w:rsidR="00000000" w:rsidRDefault="00E6665E">
      <w:pPr>
        <w:pStyle w:val="HTML"/>
      </w:pPr>
      <w:r>
        <w:t>+----------------------------------------------------+--</w:t>
      </w:r>
      <w:r>
        <w:t>-----+------------+</w:t>
      </w:r>
    </w:p>
    <w:p w:rsidR="00000000" w:rsidRDefault="00E6665E">
      <w:pPr>
        <w:pStyle w:val="HTML"/>
      </w:pPr>
      <w:r>
        <w:t>¦     из него по видам грузов:                       ¦       ¦            ¦</w:t>
      </w:r>
    </w:p>
    <w:p w:rsidR="00000000" w:rsidRDefault="00E6665E">
      <w:pPr>
        <w:pStyle w:val="HTML"/>
      </w:pPr>
      <w:r>
        <w:t>¦  уголь каменный                                    ¦  272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нефть</w:t>
      </w:r>
      <w:r>
        <w:t xml:space="preserve"> сырая                                       ¦  273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бензин                                            ¦  274  ¦            ¦</w:t>
      </w:r>
    </w:p>
    <w:p w:rsidR="00000000" w:rsidRDefault="00E6665E">
      <w:pPr>
        <w:pStyle w:val="HTML"/>
      </w:pPr>
      <w:r>
        <w:t>+-----------------------------------</w:t>
      </w:r>
      <w:r>
        <w:t>-----------------+-------+------------+</w:t>
      </w:r>
    </w:p>
    <w:p w:rsidR="00000000" w:rsidRDefault="00E6665E">
      <w:pPr>
        <w:pStyle w:val="HTML"/>
      </w:pPr>
      <w:r>
        <w:t>¦  топливо дизельное                                 ¦  275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мазут нефтяной и каменноугольный                  ¦  276  ¦  </w:t>
      </w:r>
      <w:r>
        <w:t xml:space="preserve">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руды и концентраты железные                       ¦  277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руды и концен</w:t>
      </w:r>
      <w:r>
        <w:t>траты цветных металлов               ¦  278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заготовки стальные                                ¦  279  ¦            ¦</w:t>
      </w:r>
    </w:p>
    <w:p w:rsidR="00000000" w:rsidRDefault="00E6665E">
      <w:pPr>
        <w:pStyle w:val="HTML"/>
      </w:pPr>
      <w:r>
        <w:t>+-------------------------------------------</w:t>
      </w:r>
      <w:r>
        <w:t>---------+-------+------------+</w:t>
      </w:r>
    </w:p>
    <w:p w:rsidR="00000000" w:rsidRDefault="00E6665E">
      <w:pPr>
        <w:pStyle w:val="HTML"/>
      </w:pPr>
      <w:r>
        <w:t>¦  лом черных металлов                               ¦  280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металлы цветные и их сплавы                       ¦  281  ¦          </w:t>
      </w:r>
      <w:r>
        <w:t xml:space="preserve">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лесоматериалы круглые, кроме крепежных            ¦  282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земля, песок, глина строительные                  ¦  283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земля, песок, глина и кам</w:t>
      </w:r>
      <w:r>
        <w:t>ни природные - сырье     ¦       ¦            ¦</w:t>
      </w:r>
    </w:p>
    <w:p w:rsidR="00000000" w:rsidRDefault="00E6665E">
      <w:pPr>
        <w:pStyle w:val="HTML"/>
      </w:pPr>
      <w:r>
        <w:t>¦  промышленное                                      ¦  284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камни природные строительные и поделочные, туф    ¦  </w:t>
      </w:r>
      <w:r>
        <w:t>285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балласт для железных дорог                        ¦  286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цемен</w:t>
      </w:r>
      <w:r>
        <w:t>т                                            ¦  287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сырье горно-химическое для производства удобрений ¦  288  ¦            ¦</w:t>
      </w:r>
    </w:p>
    <w:p w:rsidR="00000000" w:rsidRDefault="00E6665E">
      <w:pPr>
        <w:pStyle w:val="HTML"/>
      </w:pPr>
      <w:r>
        <w:t>+-----------------------------------</w:t>
      </w:r>
      <w:r>
        <w:t>-----------------+-------+------------+</w:t>
      </w:r>
    </w:p>
    <w:p w:rsidR="00000000" w:rsidRDefault="00E6665E">
      <w:pPr>
        <w:pStyle w:val="HTML"/>
      </w:pPr>
      <w:r>
        <w:t>¦  удобрения азотные                                 ¦  289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 пшеница                                           ¦  290  ¦  </w:t>
      </w:r>
      <w:r>
        <w:t xml:space="preserve">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Отправлено пассажиров железнодорожным транспортом  ¦       ¦            ¦</w:t>
      </w:r>
    </w:p>
    <w:p w:rsidR="00000000" w:rsidRDefault="00E6665E">
      <w:pPr>
        <w:pStyle w:val="HTML"/>
      </w:pPr>
      <w:r>
        <w:t>¦ - все сообщения, тыс. человек (с точн. до 0,1;     ¦       ¦            ¦</w:t>
      </w:r>
    </w:p>
    <w:p w:rsidR="00000000" w:rsidRDefault="00E6665E">
      <w:pPr>
        <w:pStyle w:val="HTML"/>
      </w:pPr>
      <w:r>
        <w:t>¦ сумма строк 29</w:t>
      </w:r>
      <w:r>
        <w:t>2, 293, 294)                         ¦  291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 в том числе сообщение:                           ¦       ¦            ¦</w:t>
      </w:r>
    </w:p>
    <w:p w:rsidR="00000000" w:rsidRDefault="00E6665E">
      <w:pPr>
        <w:pStyle w:val="HTML"/>
      </w:pPr>
      <w:r>
        <w:t>¦ в целом международное и междудорожное - пр</w:t>
      </w:r>
      <w:r>
        <w:t>ямое     ¦       ¦            ¦</w:t>
      </w:r>
    </w:p>
    <w:p w:rsidR="00000000" w:rsidRDefault="00E6665E">
      <w:pPr>
        <w:pStyle w:val="HTML"/>
      </w:pPr>
      <w:r>
        <w:t>¦ сообщение                                          ¦  292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 xml:space="preserve">¦ внутридорожное (без пригородного) местное          ¦       ¦          </w:t>
      </w:r>
      <w:r>
        <w:t xml:space="preserve">  ¦</w:t>
      </w:r>
    </w:p>
    <w:p w:rsidR="00000000" w:rsidRDefault="00E6665E">
      <w:pPr>
        <w:pStyle w:val="HTML"/>
      </w:pPr>
      <w:r>
        <w:t>¦ сообщение                                          ¦  293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пригородное сообщение                              ¦  294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Отправлено багажа, грузобагажа во всех сообщениях, ¦       ¦            ¦</w:t>
      </w:r>
    </w:p>
    <w:p w:rsidR="00000000" w:rsidRDefault="00E6665E">
      <w:pPr>
        <w:pStyle w:val="HTML"/>
      </w:pPr>
      <w:r>
        <w:t>¦ тыс. т (с точн. до 0,1)                            ¦  295  ¦            ¦</w:t>
      </w:r>
    </w:p>
    <w:p w:rsidR="00000000" w:rsidRDefault="00E6665E">
      <w:pPr>
        <w:pStyle w:val="HTML"/>
      </w:pPr>
      <w:r>
        <w:t>+---------------------------</w:t>
      </w:r>
      <w:r>
        <w:t>-------------------------+-------+------------+</w:t>
      </w:r>
    </w:p>
    <w:p w:rsidR="00000000" w:rsidRDefault="00E6665E">
      <w:pPr>
        <w:pStyle w:val="HTML"/>
      </w:pPr>
      <w:r>
        <w:t>¦ Доставлено (прибыло грузов) железнодорожным        ¦       ¦            ¦</w:t>
      </w:r>
    </w:p>
    <w:p w:rsidR="00000000" w:rsidRDefault="00E6665E">
      <w:pPr>
        <w:pStyle w:val="HTML"/>
      </w:pPr>
      <w:r>
        <w:t>¦ транспортом - все сообщения, тыс. т (с точн. до    ¦       ¦            ¦</w:t>
      </w:r>
    </w:p>
    <w:p w:rsidR="00000000" w:rsidRDefault="00E6665E">
      <w:pPr>
        <w:pStyle w:val="HTML"/>
      </w:pPr>
      <w:r>
        <w:t xml:space="preserve">¦ 0,1; сумма строк 297, 298, 299)                    ¦  </w:t>
      </w:r>
      <w:r>
        <w:t>296  ¦            ¦</w:t>
      </w:r>
    </w:p>
    <w:p w:rsidR="00000000" w:rsidRDefault="00E6665E">
      <w:pPr>
        <w:pStyle w:val="HTML"/>
      </w:pPr>
      <w:r>
        <w:t>+----------------------------------------------------+-------+------------+</w:t>
      </w:r>
    </w:p>
    <w:p w:rsidR="00000000" w:rsidRDefault="00E6665E">
      <w:pPr>
        <w:pStyle w:val="HTML"/>
      </w:pPr>
      <w:r>
        <w:t>¦   в том числе сообщение:                           ¦       ¦            ¦</w:t>
      </w:r>
    </w:p>
    <w:p w:rsidR="00000000" w:rsidRDefault="00E6665E">
      <w:pPr>
        <w:pStyle w:val="HTML"/>
      </w:pPr>
      <w:r>
        <w:t>¦ международное                                      ¦  297  ¦            ¦</w:t>
      </w:r>
    </w:p>
    <w:p w:rsidR="00000000" w:rsidRDefault="00E6665E">
      <w:pPr>
        <w:pStyle w:val="HTML"/>
      </w:pPr>
      <w:r>
        <w:t>+-------</w:t>
      </w:r>
      <w:r>
        <w:t>---------------------------------------------+-------+------------+</w:t>
      </w:r>
    </w:p>
    <w:p w:rsidR="00000000" w:rsidRDefault="00E6665E">
      <w:pPr>
        <w:pStyle w:val="HTML"/>
      </w:pPr>
      <w:r>
        <w:t>¦ междудорожное (прямое сообщение без                ¦       ¦            ¦</w:t>
      </w:r>
    </w:p>
    <w:p w:rsidR="00000000" w:rsidRDefault="00E6665E">
      <w:pPr>
        <w:pStyle w:val="HTML"/>
      </w:pPr>
      <w:r>
        <w:t>¦ международного)                                    ¦  298  ¦            ¦</w:t>
      </w:r>
    </w:p>
    <w:p w:rsidR="00000000" w:rsidRDefault="00E6665E">
      <w:pPr>
        <w:pStyle w:val="HTML"/>
      </w:pPr>
      <w:r>
        <w:t>+-----------------------------------</w:t>
      </w:r>
      <w:r>
        <w:t>-----------------+-------+------------+</w:t>
      </w:r>
    </w:p>
    <w:p w:rsidR="00000000" w:rsidRDefault="00E6665E">
      <w:pPr>
        <w:pStyle w:val="HTML"/>
      </w:pPr>
      <w:r>
        <w:t>¦ внутридорожное местное сообщение                   ¦  299  ¦            ¦</w:t>
      </w:r>
    </w:p>
    <w:p w:rsidR="00000000" w:rsidRDefault="00E6665E">
      <w:pPr>
        <w:pStyle w:val="HTML"/>
      </w:pPr>
      <w:r>
        <w:t>-----------------------------------------------------+-------+-------------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Справочно:   Эксплуатационная    длина    железнодорожных    пу</w:t>
      </w:r>
      <w:r>
        <w:t>тей   общего</w:t>
      </w:r>
    </w:p>
    <w:p w:rsidR="00000000" w:rsidRDefault="00E6665E">
      <w:pPr>
        <w:pStyle w:val="HTML"/>
      </w:pPr>
      <w:r>
        <w:t>пользования, километров (300) ____________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Должностное            лицо,</w:t>
      </w:r>
    </w:p>
    <w:p w:rsidR="00000000" w:rsidRDefault="00E6665E">
      <w:pPr>
        <w:pStyle w:val="HTML"/>
      </w:pPr>
      <w:r>
        <w:t>ответственное за предоставление</w:t>
      </w:r>
    </w:p>
    <w:p w:rsidR="00000000" w:rsidRDefault="00E6665E">
      <w:pPr>
        <w:pStyle w:val="HTML"/>
      </w:pPr>
      <w:r>
        <w:t>статистической       информации</w:t>
      </w:r>
    </w:p>
    <w:p w:rsidR="00000000" w:rsidRDefault="00E6665E">
      <w:pPr>
        <w:pStyle w:val="HTML"/>
      </w:pPr>
      <w:r>
        <w:t>(лицо,           уполномоченное</w:t>
      </w:r>
    </w:p>
    <w:p w:rsidR="00000000" w:rsidRDefault="00E6665E">
      <w:pPr>
        <w:pStyle w:val="HTML"/>
      </w:pPr>
      <w:r>
        <w:t>предоставлять    статистическую</w:t>
      </w:r>
    </w:p>
    <w:p w:rsidR="00000000" w:rsidRDefault="00E6665E">
      <w:pPr>
        <w:pStyle w:val="HTML"/>
      </w:pPr>
      <w:r>
        <w:t>информацию      от        имени</w:t>
      </w:r>
    </w:p>
    <w:p w:rsidR="00000000" w:rsidRDefault="00E6665E">
      <w:pPr>
        <w:pStyle w:val="HTML"/>
      </w:pPr>
      <w:r>
        <w:t>юридическо</w:t>
      </w:r>
      <w:r>
        <w:t>го лица)              ___________ _____________ _________________</w:t>
      </w:r>
    </w:p>
    <w:p w:rsidR="00000000" w:rsidRDefault="00E6665E">
      <w:pPr>
        <w:pStyle w:val="HTML"/>
      </w:pPr>
      <w:r>
        <w:t>(должность)    (Ф.И.О.)       (подпись)</w:t>
      </w:r>
    </w:p>
    <w:p w:rsidR="00000000" w:rsidRDefault="00E6665E">
      <w:pPr>
        <w:pStyle w:val="HTML"/>
      </w:pPr>
    </w:p>
    <w:p w:rsidR="00000000" w:rsidRDefault="00E6665E">
      <w:pPr>
        <w:pStyle w:val="HTML"/>
      </w:pPr>
      <w:r>
        <w:t>___________ E-mail: _____ "__" ___ 20__ год</w:t>
      </w:r>
    </w:p>
    <w:p w:rsidR="00000000" w:rsidRDefault="00E6665E">
      <w:pPr>
        <w:pStyle w:val="HTML"/>
      </w:pPr>
      <w:r>
        <w:t>(номер                  (дата составления</w:t>
      </w:r>
    </w:p>
    <w:p w:rsidR="00000000" w:rsidRDefault="00E6665E">
      <w:pPr>
        <w:pStyle w:val="HTML"/>
      </w:pPr>
      <w:r>
        <w:t>контактного                   документа)</w:t>
      </w:r>
    </w:p>
    <w:p w:rsidR="00000000" w:rsidRDefault="00E6665E">
      <w:pPr>
        <w:pStyle w:val="HTML"/>
      </w:pPr>
      <w:r>
        <w:t>телефона)</w:t>
      </w:r>
    </w:p>
    <w:p w:rsidR="00000000" w:rsidRDefault="00E666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665E">
      <w:pPr>
        <w:pStyle w:val="right"/>
      </w:pPr>
      <w:r>
        <w:t>Источник - Приказ Росстата от 07.08.2013 № 312 (с изменениями и дополнениями на 2014 год)</w:t>
      </w:r>
    </w:p>
    <w:p w:rsidR="00000000" w:rsidRDefault="00E666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https://порядокправа.рф/obrazecy/svedeniya_ob_uslugax_zheleznodorozhnogo_transporta_obshhego_polzovaniya_forma_n_65_zhel_kvartalnaya.htm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5E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981495-C2A8-4C11-9E01-DC486C9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slugax_zheleznodorozhnogo_transporta_obshhego_polzovaniya_forma_n_65_zhel_kvarta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услугах железнодорожного транспорта общего пользования. Форма № 65-ЖЕЛ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2022-08-23T11:02:00Z</dcterms:created>
  <dcterms:modified xsi:type="dcterms:W3CDTF">2022-08-23T11:02:00Z</dcterms:modified>
</cp:coreProperties>
</file>